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8FF" w14:textId="0DC2D9CD" w:rsidR="00073B28" w:rsidRDefault="00073B28" w:rsidP="00073B28">
      <w:pPr>
        <w:spacing w:line="336" w:lineRule="auto"/>
        <w:rPr>
          <w:rFonts w:hAnsi="宋体" w:hint="eastAsia"/>
          <w:b/>
          <w:sz w:val="28"/>
        </w:rPr>
      </w:pPr>
    </w:p>
    <w:p w14:paraId="1C9CBBEB" w14:textId="77777777" w:rsidR="00073B28" w:rsidRDefault="00073B28" w:rsidP="00073B28">
      <w:pPr>
        <w:spacing w:line="336" w:lineRule="auto"/>
        <w:jc w:val="center"/>
        <w:rPr>
          <w:sz w:val="28"/>
        </w:rPr>
      </w:pPr>
      <w:r>
        <w:rPr>
          <w:rFonts w:hAnsi="宋体"/>
          <w:sz w:val="28"/>
        </w:rPr>
        <w:t>参会报名表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247"/>
        <w:gridCol w:w="2620"/>
        <w:gridCol w:w="1417"/>
        <w:gridCol w:w="2713"/>
      </w:tblGrid>
      <w:tr w:rsidR="00073B28" w14:paraId="0BBA154C" w14:textId="77777777" w:rsidTr="004C7DF4">
        <w:trPr>
          <w:jc w:val="center"/>
        </w:trPr>
        <w:tc>
          <w:tcPr>
            <w:tcW w:w="1203" w:type="dxa"/>
          </w:tcPr>
          <w:p w14:paraId="43E1F4D2" w14:textId="77777777" w:rsidR="00073B28" w:rsidRDefault="00073B28" w:rsidP="004C7DF4">
            <w:pPr>
              <w:spacing w:line="336" w:lineRule="auto"/>
              <w:rPr>
                <w:sz w:val="28"/>
              </w:rPr>
            </w:pPr>
            <w:r>
              <w:rPr>
                <w:rFonts w:hAnsi="宋体"/>
                <w:sz w:val="28"/>
              </w:rPr>
              <w:t>姓名</w:t>
            </w:r>
          </w:p>
        </w:tc>
        <w:tc>
          <w:tcPr>
            <w:tcW w:w="1247" w:type="dxa"/>
          </w:tcPr>
          <w:p w14:paraId="4E79FCF2" w14:textId="77777777" w:rsidR="00073B28" w:rsidRDefault="00073B28" w:rsidP="004C7DF4">
            <w:pPr>
              <w:spacing w:line="336" w:lineRule="auto"/>
              <w:rPr>
                <w:sz w:val="28"/>
              </w:rPr>
            </w:pPr>
            <w:r>
              <w:rPr>
                <w:rFonts w:hAnsi="宋体"/>
                <w:sz w:val="28"/>
              </w:rPr>
              <w:t>单位</w:t>
            </w:r>
          </w:p>
        </w:tc>
        <w:tc>
          <w:tcPr>
            <w:tcW w:w="2620" w:type="dxa"/>
          </w:tcPr>
          <w:p w14:paraId="38E9B5E4" w14:textId="77777777" w:rsidR="00073B28" w:rsidRDefault="00073B28" w:rsidP="004C7DF4">
            <w:pPr>
              <w:spacing w:line="336" w:lineRule="auto"/>
              <w:rPr>
                <w:sz w:val="28"/>
              </w:rPr>
            </w:pPr>
            <w:r>
              <w:rPr>
                <w:rFonts w:hAnsi="宋体"/>
                <w:sz w:val="28"/>
              </w:rPr>
              <w:t>职称</w:t>
            </w:r>
            <w:r>
              <w:rPr>
                <w:sz w:val="28"/>
              </w:rPr>
              <w:t>/</w:t>
            </w:r>
            <w:r>
              <w:rPr>
                <w:rFonts w:hAnsi="宋体"/>
                <w:sz w:val="28"/>
              </w:rPr>
              <w:t>职务</w:t>
            </w:r>
          </w:p>
        </w:tc>
        <w:tc>
          <w:tcPr>
            <w:tcW w:w="1417" w:type="dxa"/>
          </w:tcPr>
          <w:p w14:paraId="78F3CDD5" w14:textId="77777777" w:rsidR="00073B28" w:rsidRDefault="00073B28" w:rsidP="004C7DF4">
            <w:pPr>
              <w:spacing w:line="336" w:lineRule="auto"/>
              <w:rPr>
                <w:sz w:val="28"/>
              </w:rPr>
            </w:pPr>
            <w:r>
              <w:rPr>
                <w:rFonts w:hAnsi="宋体"/>
                <w:sz w:val="28"/>
              </w:rPr>
              <w:t>电子邮件</w:t>
            </w:r>
          </w:p>
        </w:tc>
        <w:tc>
          <w:tcPr>
            <w:tcW w:w="2713" w:type="dxa"/>
          </w:tcPr>
          <w:p w14:paraId="3C2C54B2" w14:textId="77777777" w:rsidR="00073B28" w:rsidRDefault="00073B28" w:rsidP="004C7DF4">
            <w:pPr>
              <w:spacing w:line="336" w:lineRule="auto"/>
              <w:rPr>
                <w:sz w:val="28"/>
              </w:rPr>
            </w:pPr>
            <w:r>
              <w:rPr>
                <w:rFonts w:hAnsi="宋体"/>
                <w:sz w:val="28"/>
              </w:rPr>
              <w:t>手机</w:t>
            </w:r>
          </w:p>
        </w:tc>
      </w:tr>
      <w:tr w:rsidR="00073B28" w14:paraId="7984455C" w14:textId="77777777" w:rsidTr="004C7DF4">
        <w:trPr>
          <w:jc w:val="center"/>
        </w:trPr>
        <w:tc>
          <w:tcPr>
            <w:tcW w:w="1203" w:type="dxa"/>
          </w:tcPr>
          <w:p w14:paraId="7CCFB5E9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  <w:tc>
          <w:tcPr>
            <w:tcW w:w="1247" w:type="dxa"/>
          </w:tcPr>
          <w:p w14:paraId="4782996A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  <w:tc>
          <w:tcPr>
            <w:tcW w:w="2620" w:type="dxa"/>
          </w:tcPr>
          <w:p w14:paraId="78445564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  <w:tc>
          <w:tcPr>
            <w:tcW w:w="1417" w:type="dxa"/>
          </w:tcPr>
          <w:p w14:paraId="708CCE05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  <w:tc>
          <w:tcPr>
            <w:tcW w:w="2713" w:type="dxa"/>
          </w:tcPr>
          <w:p w14:paraId="64C876D9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</w:tr>
      <w:tr w:rsidR="00073B28" w14:paraId="3F9A49A1" w14:textId="77777777" w:rsidTr="004C7DF4">
        <w:trPr>
          <w:jc w:val="center"/>
        </w:trPr>
        <w:tc>
          <w:tcPr>
            <w:tcW w:w="1203" w:type="dxa"/>
          </w:tcPr>
          <w:p w14:paraId="6265D527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  <w:tc>
          <w:tcPr>
            <w:tcW w:w="1247" w:type="dxa"/>
          </w:tcPr>
          <w:p w14:paraId="77AF2762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  <w:tc>
          <w:tcPr>
            <w:tcW w:w="2620" w:type="dxa"/>
          </w:tcPr>
          <w:p w14:paraId="1586E23A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  <w:tc>
          <w:tcPr>
            <w:tcW w:w="1417" w:type="dxa"/>
          </w:tcPr>
          <w:p w14:paraId="72A175DA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  <w:tc>
          <w:tcPr>
            <w:tcW w:w="2713" w:type="dxa"/>
          </w:tcPr>
          <w:p w14:paraId="37332189" w14:textId="77777777" w:rsidR="00073B28" w:rsidRDefault="00073B28" w:rsidP="004C7DF4">
            <w:pPr>
              <w:spacing w:line="336" w:lineRule="auto"/>
              <w:rPr>
                <w:rFonts w:hint="eastAsia"/>
                <w:sz w:val="28"/>
              </w:rPr>
            </w:pPr>
          </w:p>
        </w:tc>
      </w:tr>
    </w:tbl>
    <w:p w14:paraId="1D077C8F" w14:textId="77777777" w:rsidR="00073B28" w:rsidRDefault="00073B28" w:rsidP="00073B28">
      <w:pPr>
        <w:ind w:firstLineChars="200" w:firstLine="560"/>
        <w:jc w:val="left"/>
        <w:rPr>
          <w:sz w:val="28"/>
        </w:rPr>
      </w:pPr>
    </w:p>
    <w:p w14:paraId="1D9C67F8" w14:textId="77777777" w:rsidR="00620B89" w:rsidRDefault="00620B89"/>
    <w:sectPr w:rsidR="00620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E657" w14:textId="77777777" w:rsidR="004E4C3B" w:rsidRDefault="004E4C3B" w:rsidP="00073B28">
      <w:r>
        <w:separator/>
      </w:r>
    </w:p>
  </w:endnote>
  <w:endnote w:type="continuationSeparator" w:id="0">
    <w:p w14:paraId="1721313E" w14:textId="77777777" w:rsidR="004E4C3B" w:rsidRDefault="004E4C3B" w:rsidP="000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400F" w14:textId="77777777" w:rsidR="004E4C3B" w:rsidRDefault="004E4C3B" w:rsidP="00073B28">
      <w:r>
        <w:separator/>
      </w:r>
    </w:p>
  </w:footnote>
  <w:footnote w:type="continuationSeparator" w:id="0">
    <w:p w14:paraId="339F3E89" w14:textId="77777777" w:rsidR="004E4C3B" w:rsidRDefault="004E4C3B" w:rsidP="0007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F8"/>
    <w:rsid w:val="00073B28"/>
    <w:rsid w:val="004D76F8"/>
    <w:rsid w:val="004E4C3B"/>
    <w:rsid w:val="0062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EED9F"/>
  <w15:chartTrackingRefBased/>
  <w15:docId w15:val="{12281B81-0314-4B73-9260-3EAAF4E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B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2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B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涂润林</dc:creator>
  <cp:keywords/>
  <dc:description/>
  <cp:lastModifiedBy>涂润林</cp:lastModifiedBy>
  <cp:revision>2</cp:revision>
  <dcterms:created xsi:type="dcterms:W3CDTF">2024-02-01T09:47:00Z</dcterms:created>
  <dcterms:modified xsi:type="dcterms:W3CDTF">2024-02-01T09:48:00Z</dcterms:modified>
</cp:coreProperties>
</file>