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4CAA" w14:textId="77777777" w:rsidR="00BB5256" w:rsidRDefault="00F33E75">
      <w:pPr>
        <w:spacing w:line="440" w:lineRule="exact"/>
        <w:jc w:val="center"/>
        <w:rPr>
          <w:rFonts w:ascii="Arial" w:eastAsia="宋体" w:hAnsi="Arial" w:cs="Arial"/>
          <w:b/>
          <w:color w:val="000000"/>
          <w:sz w:val="32"/>
          <w:szCs w:val="32"/>
        </w:rPr>
      </w:pPr>
      <w:r>
        <w:rPr>
          <w:rFonts w:ascii="Arial" w:eastAsia="宋体" w:hAnsi="Arial" w:cs="Arial" w:hint="eastAsia"/>
          <w:b/>
          <w:color w:val="000000"/>
          <w:sz w:val="32"/>
          <w:szCs w:val="32"/>
        </w:rPr>
        <w:t>生物气溶胶系列国家标准宣</w:t>
      </w:r>
      <w:proofErr w:type="gramStart"/>
      <w:r>
        <w:rPr>
          <w:rFonts w:ascii="Arial" w:eastAsia="宋体" w:hAnsi="Arial" w:cs="Arial" w:hint="eastAsia"/>
          <w:b/>
          <w:color w:val="000000"/>
          <w:sz w:val="32"/>
          <w:szCs w:val="32"/>
        </w:rPr>
        <w:t>贯会议</w:t>
      </w:r>
      <w:proofErr w:type="gramEnd"/>
      <w:r>
        <w:rPr>
          <w:rFonts w:ascii="Arial" w:eastAsia="宋体" w:hAnsi="Arial" w:cs="Arial" w:hint="eastAsia"/>
          <w:b/>
          <w:color w:val="000000"/>
          <w:sz w:val="32"/>
          <w:szCs w:val="32"/>
        </w:rPr>
        <w:t>第一轮通知</w:t>
      </w:r>
    </w:p>
    <w:p w14:paraId="61D0BE53" w14:textId="13462CFB" w:rsidR="001A1EA5" w:rsidRDefault="00F33E75">
      <w:pPr>
        <w:spacing w:line="440" w:lineRule="exact"/>
        <w:jc w:val="center"/>
        <w:rPr>
          <w:rFonts w:ascii="Arial" w:eastAsia="宋体" w:hAnsi="Arial" w:cs="Arial"/>
          <w:b/>
          <w:color w:val="000000"/>
          <w:sz w:val="32"/>
          <w:szCs w:val="32"/>
        </w:rPr>
      </w:pPr>
      <w:r>
        <w:rPr>
          <w:rFonts w:ascii="Arial" w:eastAsia="宋体" w:hAnsi="Arial" w:cs="Arial" w:hint="eastAsia"/>
          <w:b/>
          <w:color w:val="000000"/>
          <w:sz w:val="32"/>
          <w:szCs w:val="32"/>
        </w:rPr>
        <w:t>参会回执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993"/>
        <w:gridCol w:w="1280"/>
        <w:gridCol w:w="1276"/>
        <w:gridCol w:w="562"/>
        <w:gridCol w:w="997"/>
        <w:gridCol w:w="1706"/>
      </w:tblGrid>
      <w:tr w:rsidR="001A1EA5" w14:paraId="29025C8A" w14:textId="77777777">
        <w:trPr>
          <w:trHeight w:val="43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7169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9B44" w14:textId="77777777" w:rsidR="001A1EA5" w:rsidRDefault="001A1EA5">
            <w:pPr>
              <w:rPr>
                <w:rFonts w:asciiTheme="minorEastAsia" w:hAnsiTheme="minorEastAsia"/>
              </w:rPr>
            </w:pPr>
          </w:p>
        </w:tc>
      </w:tr>
      <w:tr w:rsidR="001A1EA5" w14:paraId="05BF62F3" w14:textId="77777777">
        <w:trPr>
          <w:trHeight w:val="43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5FE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详细地址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5A4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6D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CF1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A1EA5" w14:paraId="1126DE3F" w14:textId="77777777">
        <w:trPr>
          <w:trHeight w:val="43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BD00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发票抬头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FBC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4C1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纳税人识别号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8891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A1EA5" w14:paraId="3B52BB4D" w14:textId="77777777">
        <w:trPr>
          <w:trHeight w:val="43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9E0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参会代表姓名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8B1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B843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职务或职称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165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工作领域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501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B2BD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  <w:tr w:rsidR="001A1EA5" w14:paraId="25F4C18F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D1D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110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2A5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9FF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E40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316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A1EA5" w14:paraId="546225DE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820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A0EA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E9F4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147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041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70D3" w14:textId="77777777" w:rsidR="001A1EA5" w:rsidRDefault="001A1EA5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A1EA5" w14:paraId="2FA0D3EE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FF9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入住时间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E3A2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年   月    日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EF8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离开时间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DA7" w14:textId="77777777" w:rsidR="001A1EA5" w:rsidRDefault="00F33E75">
            <w:pPr>
              <w:spacing w:line="276" w:lineRule="auto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月    日</w:t>
            </w:r>
          </w:p>
        </w:tc>
      </w:tr>
      <w:tr w:rsidR="001A1EA5" w14:paraId="07DA8BC1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588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喜来登酒店住宿标准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49A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□标准间/单人，□标准间/双人间，□大床房/单间，□大床房/双人间</w:t>
            </w:r>
          </w:p>
        </w:tc>
      </w:tr>
      <w:tr w:rsidR="001A1EA5" w14:paraId="4E27777E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C7D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开元名都大酒店住宿标准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C26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□标准间/单人，□标准间/双人间，□大床房/单间，□大床房/双人间</w:t>
            </w:r>
          </w:p>
        </w:tc>
      </w:tr>
      <w:tr w:rsidR="001A1EA5" w14:paraId="04D1D96C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06DF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力信国际酒店住宿标准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AA4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□标准间/单人，□标准间/双人间，□大床房/单间，□大床房/双人间</w:t>
            </w:r>
          </w:p>
        </w:tc>
      </w:tr>
      <w:tr w:rsidR="001A1EA5" w14:paraId="6A001AD5" w14:textId="77777777">
        <w:trPr>
          <w:trHeight w:val="40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0D2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尚华精品酒店（中山西路店）住宿标准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EB0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□标准间/单人，□标准间/双人间，□大床房/单间，□大床房/双人间</w:t>
            </w:r>
          </w:p>
        </w:tc>
      </w:tr>
      <w:tr w:rsidR="001A1EA5" w14:paraId="536CEA8C" w14:textId="77777777">
        <w:trPr>
          <w:trHeight w:val="409"/>
          <w:jc w:val="center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3AF7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参展企业报名标准</w:t>
            </w:r>
          </w:p>
        </w:tc>
      </w:tr>
      <w:tr w:rsidR="001A1EA5" w14:paraId="3FCF453F" w14:textId="77777777">
        <w:trPr>
          <w:trHeight w:val="82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E61" w14:textId="77777777" w:rsidR="001A1EA5" w:rsidRDefault="00F33E7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企业广告宣传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9D4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□展位（￥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0000元/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 xml:space="preserve">个展位）；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□手提袋单面（￥30000元）；</w:t>
            </w:r>
          </w:p>
          <w:p w14:paraId="02D4FBDF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□资料投放（￥20000元）</w:t>
            </w:r>
          </w:p>
        </w:tc>
      </w:tr>
      <w:tr w:rsidR="001A1EA5" w14:paraId="6DB7EC44" w14:textId="77777777">
        <w:trPr>
          <w:trHeight w:val="1305"/>
          <w:jc w:val="center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450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银行电汇指定账户：  </w:t>
            </w:r>
          </w:p>
          <w:p w14:paraId="5ACF440C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户    名：北京实安科技有限公司</w:t>
            </w:r>
          </w:p>
          <w:p w14:paraId="5C726908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开 户 行：</w:t>
            </w:r>
            <w:r>
              <w:rPr>
                <w:rFonts w:ascii="宋体" w:eastAsia="宋体" w:hAnsi="宋体" w:cs="宋体" w:hint="eastAsia"/>
                <w:szCs w:val="21"/>
              </w:rPr>
              <w:t>中国建设银行股份有限公司北京小营东路支行</w:t>
            </w:r>
            <w:r>
              <w:rPr>
                <w:rFonts w:asciiTheme="minorEastAsia" w:hAnsiTheme="minorEastAsia" w:hint="eastAsia"/>
              </w:rPr>
              <w:t xml:space="preserve">          </w:t>
            </w:r>
          </w:p>
          <w:p w14:paraId="2C344E98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帐    号：</w:t>
            </w:r>
            <w:r>
              <w:rPr>
                <w:rFonts w:ascii="宋体" w:eastAsia="宋体" w:hAnsi="宋体" w:cs="宋体" w:hint="eastAsia"/>
                <w:szCs w:val="21"/>
              </w:rPr>
              <w:t>11050163980000000305</w:t>
            </w:r>
          </w:p>
        </w:tc>
      </w:tr>
      <w:tr w:rsidR="001A1EA5" w14:paraId="2B5FB997" w14:textId="77777777">
        <w:trPr>
          <w:trHeight w:val="1395"/>
          <w:jc w:val="center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EBE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回执表填好后以传真或邮件形式反馈到组委会</w:t>
            </w:r>
          </w:p>
          <w:p w14:paraId="64410A8B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联系人：</w:t>
            </w:r>
            <w:proofErr w:type="gramStart"/>
            <w:r>
              <w:rPr>
                <w:rFonts w:asciiTheme="minorEastAsia" w:hAnsiTheme="minorEastAsia" w:hint="eastAsia"/>
              </w:rPr>
              <w:t>窦逗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电  话：010-87220201、13466323201</w:t>
            </w:r>
          </w:p>
          <w:p w14:paraId="2E3E6970" w14:textId="77777777" w:rsidR="001A1EA5" w:rsidRDefault="00F33E7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E-mail: dou318@163.com</w:t>
            </w:r>
          </w:p>
        </w:tc>
      </w:tr>
    </w:tbl>
    <w:p w14:paraId="125FAFC6" w14:textId="77777777" w:rsidR="001A1EA5" w:rsidRDefault="001A1EA5"/>
    <w:p w14:paraId="7BE6F134" w14:textId="77777777" w:rsidR="001A1EA5" w:rsidRDefault="001A1EA5">
      <w:pPr>
        <w:spacing w:line="360" w:lineRule="auto"/>
        <w:rPr>
          <w:sz w:val="28"/>
          <w:szCs w:val="36"/>
        </w:rPr>
      </w:pPr>
    </w:p>
    <w:sectPr w:rsidR="001A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3208E"/>
    <w:multiLevelType w:val="singleLevel"/>
    <w:tmpl w:val="B273208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D3F590F"/>
    <w:multiLevelType w:val="multilevel"/>
    <w:tmpl w:val="0D3F590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CB18FB"/>
    <w:multiLevelType w:val="multilevel"/>
    <w:tmpl w:val="12CB18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FA3CE7"/>
    <w:multiLevelType w:val="multilevel"/>
    <w:tmpl w:val="15FA3CE7"/>
    <w:lvl w:ilvl="0">
      <w:start w:val="1"/>
      <w:numFmt w:val="decimal"/>
      <w:lvlText w:val="%1)"/>
      <w:lvlJc w:val="left"/>
      <w:pPr>
        <w:ind w:left="677" w:hanging="420"/>
      </w:pPr>
    </w:lvl>
    <w:lvl w:ilvl="1">
      <w:start w:val="1"/>
      <w:numFmt w:val="decimal"/>
      <w:lvlText w:val="%2)"/>
      <w:lvlJc w:val="left"/>
      <w:pPr>
        <w:ind w:left="1097" w:hanging="420"/>
      </w:pPr>
    </w:lvl>
    <w:lvl w:ilvl="2">
      <w:start w:val="1"/>
      <w:numFmt w:val="lowerRoman"/>
      <w:lvlText w:val="%3."/>
      <w:lvlJc w:val="right"/>
      <w:pPr>
        <w:ind w:left="1517" w:hanging="420"/>
      </w:pPr>
    </w:lvl>
    <w:lvl w:ilvl="3">
      <w:start w:val="1"/>
      <w:numFmt w:val="decimal"/>
      <w:lvlText w:val="%4."/>
      <w:lvlJc w:val="left"/>
      <w:pPr>
        <w:ind w:left="1937" w:hanging="420"/>
      </w:pPr>
    </w:lvl>
    <w:lvl w:ilvl="4">
      <w:start w:val="1"/>
      <w:numFmt w:val="lowerLetter"/>
      <w:lvlText w:val="%5)"/>
      <w:lvlJc w:val="left"/>
      <w:pPr>
        <w:ind w:left="2357" w:hanging="420"/>
      </w:pPr>
    </w:lvl>
    <w:lvl w:ilvl="5">
      <w:start w:val="1"/>
      <w:numFmt w:val="lowerRoman"/>
      <w:lvlText w:val="%6."/>
      <w:lvlJc w:val="right"/>
      <w:pPr>
        <w:ind w:left="2777" w:hanging="420"/>
      </w:pPr>
    </w:lvl>
    <w:lvl w:ilvl="6">
      <w:start w:val="1"/>
      <w:numFmt w:val="decimal"/>
      <w:lvlText w:val="%7."/>
      <w:lvlJc w:val="left"/>
      <w:pPr>
        <w:ind w:left="3197" w:hanging="420"/>
      </w:pPr>
    </w:lvl>
    <w:lvl w:ilvl="7">
      <w:start w:val="1"/>
      <w:numFmt w:val="lowerLetter"/>
      <w:lvlText w:val="%8)"/>
      <w:lvlJc w:val="left"/>
      <w:pPr>
        <w:ind w:left="3617" w:hanging="420"/>
      </w:pPr>
    </w:lvl>
    <w:lvl w:ilvl="8">
      <w:start w:val="1"/>
      <w:numFmt w:val="lowerRoman"/>
      <w:lvlText w:val="%9."/>
      <w:lvlJc w:val="right"/>
      <w:pPr>
        <w:ind w:left="4037" w:hanging="420"/>
      </w:pPr>
    </w:lvl>
  </w:abstractNum>
  <w:abstractNum w:abstractNumId="4" w15:restartNumberingAfterBreak="0">
    <w:nsid w:val="54BD1A72"/>
    <w:multiLevelType w:val="multilevel"/>
    <w:tmpl w:val="54BD1A72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  <w:sz w:val="24"/>
        <w:szCs w:val="24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F6187B"/>
    <w:multiLevelType w:val="multilevel"/>
    <w:tmpl w:val="67F6187B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073DC9"/>
    <w:rsid w:val="000044B3"/>
    <w:rsid w:val="00027F4A"/>
    <w:rsid w:val="00170AF6"/>
    <w:rsid w:val="0019498D"/>
    <w:rsid w:val="001A1EA5"/>
    <w:rsid w:val="001A6964"/>
    <w:rsid w:val="001C5F58"/>
    <w:rsid w:val="002E3E9E"/>
    <w:rsid w:val="003E387C"/>
    <w:rsid w:val="003E5628"/>
    <w:rsid w:val="00441118"/>
    <w:rsid w:val="00493176"/>
    <w:rsid w:val="004C06B8"/>
    <w:rsid w:val="004F42A8"/>
    <w:rsid w:val="005E0465"/>
    <w:rsid w:val="006513CE"/>
    <w:rsid w:val="006C226A"/>
    <w:rsid w:val="007307FC"/>
    <w:rsid w:val="007A20C7"/>
    <w:rsid w:val="007D7C65"/>
    <w:rsid w:val="008513F4"/>
    <w:rsid w:val="00937B99"/>
    <w:rsid w:val="00AA4D3F"/>
    <w:rsid w:val="00B12816"/>
    <w:rsid w:val="00BB014F"/>
    <w:rsid w:val="00BB5256"/>
    <w:rsid w:val="00C30A8D"/>
    <w:rsid w:val="00CA39A9"/>
    <w:rsid w:val="00CC0F64"/>
    <w:rsid w:val="00D858FB"/>
    <w:rsid w:val="00E56469"/>
    <w:rsid w:val="00EB084D"/>
    <w:rsid w:val="00F33E75"/>
    <w:rsid w:val="00FB35A1"/>
    <w:rsid w:val="00FF6720"/>
    <w:rsid w:val="0DF02A0D"/>
    <w:rsid w:val="319A13DD"/>
    <w:rsid w:val="3A073DC9"/>
    <w:rsid w:val="3D546806"/>
    <w:rsid w:val="497E209A"/>
    <w:rsid w:val="4CFB2092"/>
    <w:rsid w:val="52124B6D"/>
    <w:rsid w:val="6F6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9AAFD"/>
  <w15:docId w15:val="{141EFDFB-485B-4498-8243-723088EB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茶山刘</dc:creator>
  <cp:lastModifiedBy>china dragon</cp:lastModifiedBy>
  <cp:revision>2</cp:revision>
  <dcterms:created xsi:type="dcterms:W3CDTF">2021-06-09T14:30:00Z</dcterms:created>
  <dcterms:modified xsi:type="dcterms:W3CDTF">2021-06-09T14:30:00Z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DCBCEFD51BA94862BC6C0EE0CB7E29FB</vt:lpwstr>
  </property>
</Properties>
</file>